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5BD" w:rsidRPr="00D52FA5" w:rsidRDefault="00D52FA5" w:rsidP="00D52FA5">
      <w:pPr>
        <w:pStyle w:val="a3"/>
        <w:ind w:left="4962"/>
        <w:rPr>
          <w:rFonts w:ascii="Times New Roman" w:hAnsi="Times New Roman" w:cs="Times New Roman"/>
          <w:sz w:val="28"/>
          <w:szCs w:val="28"/>
        </w:rPr>
      </w:pPr>
      <w:r w:rsidRPr="00D52FA5">
        <w:rPr>
          <w:rFonts w:ascii="Times New Roman" w:hAnsi="Times New Roman" w:cs="Times New Roman"/>
          <w:sz w:val="28"/>
          <w:szCs w:val="28"/>
        </w:rPr>
        <w:t>УТВЕРЖДАЮ</w:t>
      </w:r>
    </w:p>
    <w:p w:rsidR="00D52FA5" w:rsidRPr="00D52FA5" w:rsidRDefault="00D52FA5" w:rsidP="00D52FA5">
      <w:pPr>
        <w:pStyle w:val="a3"/>
        <w:ind w:left="4962"/>
        <w:rPr>
          <w:rFonts w:ascii="Times New Roman" w:hAnsi="Times New Roman" w:cs="Times New Roman"/>
          <w:sz w:val="28"/>
          <w:szCs w:val="28"/>
        </w:rPr>
      </w:pPr>
      <w:r w:rsidRPr="00D52FA5">
        <w:rPr>
          <w:rFonts w:ascii="Times New Roman" w:hAnsi="Times New Roman" w:cs="Times New Roman"/>
          <w:sz w:val="28"/>
          <w:szCs w:val="28"/>
        </w:rPr>
        <w:t xml:space="preserve">Директор МКУ Социально-культурное объединение» </w:t>
      </w:r>
    </w:p>
    <w:p w:rsidR="00D52FA5" w:rsidRPr="00D52FA5" w:rsidRDefault="00D52FA5" w:rsidP="00D52FA5">
      <w:pPr>
        <w:pStyle w:val="a3"/>
        <w:ind w:left="4962"/>
        <w:rPr>
          <w:rFonts w:ascii="Times New Roman" w:hAnsi="Times New Roman" w:cs="Times New Roman"/>
          <w:sz w:val="28"/>
          <w:szCs w:val="28"/>
        </w:rPr>
      </w:pPr>
      <w:r w:rsidRPr="00D52FA5">
        <w:rPr>
          <w:rFonts w:ascii="Times New Roman" w:hAnsi="Times New Roman" w:cs="Times New Roman"/>
          <w:sz w:val="28"/>
          <w:szCs w:val="28"/>
        </w:rPr>
        <w:t>Черниговского  сельского поселения Апшеронского района</w:t>
      </w:r>
    </w:p>
    <w:p w:rsidR="00D52FA5" w:rsidRDefault="00D52FA5" w:rsidP="00D52FA5">
      <w:pPr>
        <w:pStyle w:val="a3"/>
        <w:ind w:left="496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52FA5">
        <w:rPr>
          <w:rFonts w:ascii="Times New Roman" w:hAnsi="Times New Roman" w:cs="Times New Roman"/>
          <w:sz w:val="28"/>
          <w:szCs w:val="28"/>
        </w:rPr>
        <w:t>Р.Н.Крбашян</w:t>
      </w:r>
      <w:proofErr w:type="spellEnd"/>
    </w:p>
    <w:p w:rsidR="00D52FA5" w:rsidRDefault="00D52FA5" w:rsidP="00D52FA5">
      <w:pPr>
        <w:pStyle w:val="a3"/>
        <w:ind w:left="4962"/>
        <w:jc w:val="right"/>
        <w:rPr>
          <w:rFonts w:ascii="Times New Roman" w:hAnsi="Times New Roman" w:cs="Times New Roman"/>
          <w:sz w:val="28"/>
          <w:szCs w:val="28"/>
        </w:rPr>
      </w:pPr>
    </w:p>
    <w:p w:rsidR="00D52FA5" w:rsidRDefault="00D52FA5" w:rsidP="00D52FA5">
      <w:pPr>
        <w:pStyle w:val="a3"/>
        <w:ind w:left="4962"/>
        <w:jc w:val="right"/>
        <w:rPr>
          <w:rFonts w:ascii="Times New Roman" w:hAnsi="Times New Roman" w:cs="Times New Roman"/>
          <w:sz w:val="28"/>
          <w:szCs w:val="28"/>
        </w:rPr>
      </w:pPr>
    </w:p>
    <w:p w:rsidR="00D52FA5" w:rsidRDefault="00D52FA5" w:rsidP="00D52F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проведении мероприятий, посвящённых Дню защиты детей</w:t>
      </w:r>
    </w:p>
    <w:p w:rsidR="00D52FA5" w:rsidRDefault="00D52FA5" w:rsidP="00D52F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FA5" w:rsidRDefault="00D52FA5" w:rsidP="00D52F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99F" w:rsidRPr="000E499F" w:rsidRDefault="00D52FA5" w:rsidP="00D52FA5">
      <w:pPr>
        <w:pStyle w:val="a3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июня</w:t>
      </w:r>
      <w:r w:rsidR="000E499F">
        <w:rPr>
          <w:rFonts w:ascii="Times New Roman" w:hAnsi="Times New Roman" w:cs="Times New Roman"/>
          <w:sz w:val="28"/>
          <w:szCs w:val="28"/>
        </w:rPr>
        <w:t xml:space="preserve"> </w:t>
      </w:r>
      <w:r w:rsidR="006A4D85">
        <w:rPr>
          <w:rFonts w:ascii="Times New Roman" w:hAnsi="Times New Roman" w:cs="Times New Roman"/>
          <w:sz w:val="28"/>
          <w:szCs w:val="28"/>
        </w:rPr>
        <w:t xml:space="preserve">с 12.00до 19.00 </w:t>
      </w:r>
      <w:r w:rsidR="000E499F">
        <w:rPr>
          <w:rFonts w:ascii="Times New Roman" w:hAnsi="Times New Roman" w:cs="Times New Roman"/>
          <w:sz w:val="28"/>
          <w:szCs w:val="28"/>
        </w:rPr>
        <w:t xml:space="preserve">был подготовлен и проведен детский праздник </w:t>
      </w:r>
      <w:r w:rsidR="000E499F" w:rsidRPr="00A829C6">
        <w:rPr>
          <w:rFonts w:ascii="Times New Roman" w:hAnsi="Times New Roman" w:cs="Times New Roman"/>
          <w:color w:val="111111"/>
          <w:sz w:val="24"/>
          <w:szCs w:val="24"/>
        </w:rPr>
        <w:t>«</w:t>
      </w:r>
      <w:r w:rsidR="000E499F" w:rsidRPr="000E499F">
        <w:rPr>
          <w:rFonts w:ascii="Times New Roman" w:hAnsi="Times New Roman" w:cs="Times New Roman"/>
          <w:color w:val="111111"/>
          <w:sz w:val="28"/>
          <w:szCs w:val="24"/>
        </w:rPr>
        <w:t>Давайте за руки возьмемся</w:t>
      </w:r>
      <w:r w:rsidR="000E499F">
        <w:rPr>
          <w:rFonts w:ascii="Times New Roman" w:hAnsi="Times New Roman" w:cs="Times New Roman"/>
          <w:color w:val="111111"/>
          <w:sz w:val="28"/>
          <w:szCs w:val="24"/>
        </w:rPr>
        <w:t>»</w:t>
      </w:r>
    </w:p>
    <w:p w:rsidR="00D52FA5" w:rsidRDefault="000E499F" w:rsidP="00D52F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D52FA5">
        <w:rPr>
          <w:rFonts w:ascii="Times New Roman" w:hAnsi="Times New Roman" w:cs="Times New Roman"/>
          <w:sz w:val="28"/>
          <w:szCs w:val="28"/>
        </w:rPr>
        <w:t xml:space="preserve"> центральной площади села Черниговское  звучали детские песни</w:t>
      </w:r>
      <w:r>
        <w:rPr>
          <w:rFonts w:ascii="Times New Roman" w:hAnsi="Times New Roman" w:cs="Times New Roman"/>
          <w:sz w:val="28"/>
          <w:szCs w:val="28"/>
        </w:rPr>
        <w:t xml:space="preserve"> которые создавали праздничное настроение</w:t>
      </w:r>
      <w:proofErr w:type="gramStart"/>
      <w:r w:rsidR="00D52F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Вместе со сказочными персонажами дети  участвовали в играх, необычных эстафетах ,пели песни, танцевали. </w:t>
      </w:r>
      <w:r>
        <w:rPr>
          <w:rFonts w:ascii="Times New Roman" w:hAnsi="Times New Roman"/>
          <w:sz w:val="28"/>
          <w:szCs w:val="28"/>
        </w:rPr>
        <w:t xml:space="preserve">Мастерская по </w:t>
      </w:r>
      <w:proofErr w:type="spellStart"/>
      <w:r>
        <w:rPr>
          <w:rFonts w:ascii="Times New Roman" w:hAnsi="Times New Roman"/>
          <w:sz w:val="28"/>
          <w:szCs w:val="28"/>
        </w:rPr>
        <w:t>аквагриму</w:t>
      </w:r>
      <w:proofErr w:type="spellEnd"/>
      <w:r>
        <w:rPr>
          <w:rFonts w:ascii="Times New Roman" w:hAnsi="Times New Roman"/>
          <w:sz w:val="28"/>
          <w:szCs w:val="28"/>
        </w:rPr>
        <w:t xml:space="preserve"> «Маска, я тебя знаю!» привлекла всех желающих поднять себе настроение весёлыми рисунками. Дети решили, что самое главное летом – это солнце, поэтому многие приняли участие в рисовании солнышка на асфальте. Настроение у всех было позитивное, радостное и  праздничное.</w:t>
      </w:r>
    </w:p>
    <w:p w:rsidR="006A4D85" w:rsidRDefault="000E499F" w:rsidP="00D52F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16.00 по центральной площади прошел парад </w:t>
      </w:r>
      <w:r w:rsidR="006A4D85">
        <w:rPr>
          <w:rFonts w:ascii="Times New Roman" w:hAnsi="Times New Roman"/>
          <w:sz w:val="28"/>
          <w:szCs w:val="28"/>
        </w:rPr>
        <w:t xml:space="preserve">«Шествие карапузиков», </w:t>
      </w:r>
    </w:p>
    <w:p w:rsidR="000E499F" w:rsidRDefault="006A4D85" w:rsidP="00D52F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его участниками  стали  более  10 семей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и какие интересные образы  использовали они для оформления детских колясок и велосипедах</w:t>
      </w:r>
      <w:r w:rsidR="00CE708F">
        <w:rPr>
          <w:rFonts w:ascii="Times New Roman" w:hAnsi="Times New Roman"/>
          <w:sz w:val="28"/>
          <w:szCs w:val="28"/>
        </w:rPr>
        <w:t xml:space="preserve">. С мамами </w:t>
      </w:r>
    </w:p>
    <w:p w:rsidR="00CE708F" w:rsidRDefault="00CE708F" w:rsidP="00D52F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проведена небольшая игровая программа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по окончанию директор ДК вручил медали за активное участие в параде, под девизом «Золотая медаль золотой маме» .</w:t>
      </w:r>
    </w:p>
    <w:p w:rsidR="00CE708F" w:rsidRDefault="00CE708F" w:rsidP="00D52F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продолжился  дискотекой «</w:t>
      </w:r>
      <w:proofErr w:type="spellStart"/>
      <w:r>
        <w:rPr>
          <w:rFonts w:ascii="Times New Roman" w:hAnsi="Times New Roman"/>
          <w:sz w:val="28"/>
          <w:szCs w:val="28"/>
        </w:rPr>
        <w:t>Беби-Бум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proofErr w:type="gramStart"/>
      <w:r>
        <w:rPr>
          <w:rFonts w:ascii="Times New Roman" w:hAnsi="Times New Roman"/>
          <w:sz w:val="28"/>
          <w:szCs w:val="28"/>
        </w:rPr>
        <w:t>,т</w:t>
      </w:r>
      <w:proofErr w:type="gramEnd"/>
      <w:r>
        <w:rPr>
          <w:rFonts w:ascii="Times New Roman" w:hAnsi="Times New Roman"/>
          <w:sz w:val="28"/>
          <w:szCs w:val="28"/>
        </w:rPr>
        <w:t>акже для детей было бесплатное мороженное, сладкие призы.</w:t>
      </w:r>
    </w:p>
    <w:p w:rsidR="00CE708F" w:rsidRDefault="00CE708F" w:rsidP="00D52F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Праздник прошел весело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интересно. </w:t>
      </w:r>
    </w:p>
    <w:p w:rsidR="00CE708F" w:rsidRDefault="00CE708F" w:rsidP="00D52F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Примерное количество участников 200чел.</w:t>
      </w:r>
    </w:p>
    <w:p w:rsidR="00CE708F" w:rsidRDefault="009956F0" w:rsidP="00D52F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168003"/>
            <wp:effectExtent l="19050" t="0" r="0" b="0"/>
            <wp:docPr id="1" name="Рисунок 1" descr="C:\Users\1\Desktop\01.-6.19г\IMG-201906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1.-6.19г\IMG-20190601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2000" cy="1143000"/>
            <wp:effectExtent l="19050" t="0" r="6350" b="0"/>
            <wp:docPr id="2" name="Рисунок 2" descr="C:\Users\1\Desktop\01.-6.19г\IMG-2019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1.-6.19г\IMG-20190601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5067" cy="1133475"/>
            <wp:effectExtent l="19050" t="0" r="4233" b="0"/>
            <wp:docPr id="3" name="Рисунок 3" descr="C:\Users\1\Desktop\01.-6.19г\IMG-201906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1.-6.19г\IMG-20190601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67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5867" cy="1162050"/>
            <wp:effectExtent l="19050" t="0" r="0" b="0"/>
            <wp:docPr id="4" name="Рисунок 4" descr="C:\Users\1\Desktop\01.-6.19г\IMG-201906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1.-6.19г\IMG-20190601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7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F0" w:rsidRDefault="009956F0" w:rsidP="00D52F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15490" cy="1133713"/>
            <wp:effectExtent l="19050" t="0" r="3810" b="0"/>
            <wp:docPr id="5" name="Рисунок 5" descr="C:\Users\1\Desktop\01.-6.19г\IMG-201906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1.-6.19г\IMG-20190601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5200" cy="1181100"/>
            <wp:effectExtent l="19050" t="0" r="0" b="0"/>
            <wp:docPr id="6" name="Рисунок 6" descr="C:\Users\1\Desktop\01.-6.19г\IMG-201906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1.-6.19г\IMG-20190601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F0" w:rsidRDefault="009956F0" w:rsidP="00D52F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8267" cy="1247775"/>
            <wp:effectExtent l="19050" t="0" r="0" b="0"/>
            <wp:docPr id="7" name="Рисунок 7" descr="C:\Users\1\Desktop\01.-6.19г\IMG-201906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1.-6.19г\IMG-20190601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67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5200" cy="1257300"/>
            <wp:effectExtent l="19050" t="0" r="0" b="0"/>
            <wp:docPr id="8" name="Рисунок 8" descr="C:\Users\1\Desktop\01.-6.19г\IMG-201906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01.-6.19г\IMG-20190601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F0" w:rsidRDefault="009956F0" w:rsidP="00D52F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56F0" w:rsidRDefault="009956F0" w:rsidP="00D52F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4533" cy="1352550"/>
            <wp:effectExtent l="19050" t="0" r="0" b="0"/>
            <wp:docPr id="9" name="Рисунок 9" descr="C:\Users\1\Desktop\01.-6.19г\IMG-201906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01.-6.19г\IMG-20190601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33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7733" cy="1466850"/>
            <wp:effectExtent l="19050" t="0" r="2117" b="0"/>
            <wp:docPr id="10" name="Рисунок 10" descr="C:\Users\1\Desktop\01.-6.19г\IMG-201906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01.-6.19г\IMG-20190601-WA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33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F0" w:rsidRDefault="009956F0" w:rsidP="00D52F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56F0" w:rsidRDefault="009956F0" w:rsidP="00D52F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2400" cy="1514475"/>
            <wp:effectExtent l="19050" t="0" r="0" b="0"/>
            <wp:docPr id="11" name="Рисунок 11" descr="C:\Users\1\Desktop\01.-6.19г\IMG-2019060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01.-6.19г\IMG-20190601-WA0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0933" cy="1581150"/>
            <wp:effectExtent l="19050" t="0" r="8467" b="0"/>
            <wp:docPr id="12" name="Рисунок 12" descr="C:\Users\1\Desktop\01.-6.19г\IMG-2019060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01.-6.19г\IMG-20190601-WA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F0" w:rsidRDefault="009956F0" w:rsidP="00D52F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285875"/>
            <wp:effectExtent l="19050" t="0" r="0" b="0"/>
            <wp:docPr id="13" name="Рисунок 13" descr="C:\Users\1\Desktop\01.-6.19г\IMG-2019060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01.-6.19г\IMG-20190601-WA0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6F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16471" cy="1638300"/>
            <wp:effectExtent l="19050" t="0" r="7479" b="0"/>
            <wp:docPr id="14" name="Рисунок 11" descr="C:\Users\Библиотека\Desktop\1 июня\20190601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1 июня\20190601_155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31" cy="163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6F0" w:rsidRPr="00D52FA5" w:rsidRDefault="009956F0" w:rsidP="00D52FA5">
      <w:pPr>
        <w:pStyle w:val="a3"/>
        <w:rPr>
          <w:rFonts w:ascii="Times New Roman" w:hAnsi="Times New Roman" w:cs="Times New Roman"/>
          <w:sz w:val="28"/>
          <w:szCs w:val="28"/>
        </w:rPr>
      </w:pPr>
      <w:r w:rsidRPr="009956F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5975" cy="1174965"/>
            <wp:effectExtent l="19050" t="0" r="9525" b="0"/>
            <wp:docPr id="29" name="Рисунок 22" descr="C:\Users\Библиотека\Desktop\1 июня\20190601_17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1 июня\20190601_173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98" cy="117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6F0" w:rsidRPr="00D52FA5" w:rsidSect="005F6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2FA5"/>
    <w:rsid w:val="000E499F"/>
    <w:rsid w:val="005F65BD"/>
    <w:rsid w:val="006A4D85"/>
    <w:rsid w:val="009956F0"/>
    <w:rsid w:val="00CE708F"/>
    <w:rsid w:val="00D52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2FA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2019-06-04T11:40:00Z</dcterms:created>
  <dcterms:modified xsi:type="dcterms:W3CDTF">2019-06-04T12:37:00Z</dcterms:modified>
</cp:coreProperties>
</file>